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E5" w:rsidRDefault="00D276E5" w:rsidP="00D276E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E2861D3" wp14:editId="1E3DC0B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D276E5" w:rsidRPr="0060441F" w:rsidRDefault="00D276E5" w:rsidP="00D276E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D276E5" w:rsidRDefault="00D276E5" w:rsidP="00D276E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276E5" w:rsidRDefault="00D276E5" w:rsidP="00D276E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276E5" w:rsidRDefault="00D276E5" w:rsidP="00D276E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276E5" w:rsidRDefault="00D276E5" w:rsidP="00D276E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pasts@jekabpils.lv</w:t>
      </w:r>
    </w:p>
    <w:p w:rsidR="00D276E5" w:rsidRDefault="00D276E5" w:rsidP="00D276E5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276E5" w:rsidRDefault="00D276E5" w:rsidP="00D276E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276E5" w:rsidRDefault="00D276E5" w:rsidP="00D276E5">
      <w:pPr>
        <w:ind w:right="-1054"/>
        <w:jc w:val="right"/>
        <w:rPr>
          <w:lang w:val="lv-LV"/>
        </w:rPr>
      </w:pPr>
      <w:r>
        <w:rPr>
          <w:lang w:val="lv-LV"/>
        </w:rPr>
        <w:t>2019.gada 15.janvārī</w:t>
      </w:r>
    </w:p>
    <w:p w:rsidR="00D276E5" w:rsidRDefault="00D276E5" w:rsidP="00D276E5">
      <w:pPr>
        <w:ind w:right="-1054"/>
        <w:rPr>
          <w:lang w:val="lv-LV"/>
        </w:rPr>
      </w:pPr>
    </w:p>
    <w:p w:rsidR="00D276E5" w:rsidRDefault="00D276E5" w:rsidP="00D276E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276E5" w:rsidRPr="00D727AF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276E5" w:rsidRPr="001B0791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D276E5" w:rsidRPr="00CD0BC7" w:rsidRDefault="00D276E5" w:rsidP="00D276E5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5D189C">
              <w:rPr>
                <w:bCs/>
                <w:color w:val="000000"/>
                <w:lang w:val="lv-LV"/>
              </w:rPr>
              <w:t>2017.gada 24.augusta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5D189C">
              <w:rPr>
                <w:bCs/>
                <w:color w:val="000000"/>
                <w:lang w:val="lv-LV"/>
              </w:rPr>
              <w:t xml:space="preserve"> Nr.293 (protokols Nr.</w:t>
            </w:r>
            <w:r>
              <w:rPr>
                <w:bCs/>
                <w:color w:val="000000"/>
                <w:lang w:val="lv-LV"/>
              </w:rPr>
              <w:t xml:space="preserve"> </w:t>
            </w:r>
            <w:r w:rsidRPr="005D189C">
              <w:rPr>
                <w:bCs/>
                <w:color w:val="000000"/>
                <w:lang w:val="lv-LV"/>
              </w:rPr>
              <w:t>22, 10.§)</w:t>
            </w:r>
            <w:r>
              <w:rPr>
                <w:bCs/>
                <w:color w:val="000000"/>
                <w:lang w:val="lv-LV"/>
              </w:rPr>
              <w:t xml:space="preserve"> un 2018.gada 21.jūnija sēdes lēmums Nr.278 (protokols Nr.15, 23.</w:t>
            </w:r>
            <w:r w:rsidRPr="00382140">
              <w:rPr>
                <w:bCs/>
                <w:color w:val="000000"/>
                <w:lang w:val="lv-LV"/>
              </w:rPr>
              <w:t>§)</w:t>
            </w:r>
          </w:p>
        </w:tc>
      </w:tr>
      <w:tr w:rsidR="00D276E5" w:rsidRPr="001B0791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D276E5" w:rsidRPr="00FA64E1" w:rsidRDefault="00D276E5" w:rsidP="00851AD8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t>Topogrāfiskā uzmērīšana un zemes ierīcības projektu izstrāde Jēkabpils pilsētā</w:t>
            </w:r>
          </w:p>
        </w:tc>
      </w:tr>
      <w:tr w:rsidR="00D276E5" w:rsidRPr="00FA64E1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D276E5">
            <w:pPr>
              <w:rPr>
                <w:lang w:val="lv-LV"/>
              </w:rPr>
            </w:pPr>
            <w:r>
              <w:rPr>
                <w:lang w:val="lv-LV"/>
              </w:rPr>
              <w:t>JPP 2018/80</w:t>
            </w:r>
            <w:bookmarkStart w:id="0" w:name="_GoBack"/>
            <w:bookmarkEnd w:id="0"/>
          </w:p>
        </w:tc>
      </w:tr>
      <w:tr w:rsidR="00D276E5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D276E5" w:rsidRPr="00FA64E1" w:rsidTr="00851AD8">
        <w:tc>
          <w:tcPr>
            <w:tcW w:w="3780" w:type="dxa"/>
          </w:tcPr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27.12.2018.</w:t>
            </w:r>
          </w:p>
        </w:tc>
      </w:tr>
    </w:tbl>
    <w:p w:rsidR="00D276E5" w:rsidRDefault="00D276E5" w:rsidP="00D276E5">
      <w:pPr>
        <w:pStyle w:val="Heading1"/>
      </w:pPr>
    </w:p>
    <w:p w:rsidR="00D276E5" w:rsidRDefault="00D276E5" w:rsidP="00D276E5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4253"/>
        <w:gridCol w:w="1998"/>
      </w:tblGrid>
      <w:tr w:rsidR="00D276E5" w:rsidRPr="00E52D7B" w:rsidTr="00851AD8">
        <w:tc>
          <w:tcPr>
            <w:tcW w:w="3469" w:type="dxa"/>
          </w:tcPr>
          <w:p w:rsidR="00D276E5" w:rsidRPr="00E52D7B" w:rsidRDefault="00D276E5" w:rsidP="00851AD8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D276E5" w:rsidRPr="00E52D7B" w:rsidRDefault="00D276E5" w:rsidP="00851AD8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</w:t>
            </w:r>
          </w:p>
          <w:p w:rsidR="00D276E5" w:rsidRPr="00E52D7B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  <w:r w:rsidRPr="00E52D7B">
              <w:rPr>
                <w:lang w:val="lv-LV"/>
              </w:rPr>
              <w:t>bez PVN:</w:t>
            </w:r>
          </w:p>
        </w:tc>
        <w:tc>
          <w:tcPr>
            <w:tcW w:w="4253" w:type="dxa"/>
          </w:tcPr>
          <w:p w:rsidR="00D276E5" w:rsidRPr="00B53764" w:rsidRDefault="00D276E5" w:rsidP="00851AD8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 w:rsidRPr="00B53764">
              <w:rPr>
                <w:color w:val="000000"/>
                <w:lang w:val="lv-LV"/>
              </w:rPr>
              <w:t>SIA “TP aģentūra”</w:t>
            </w:r>
          </w:p>
          <w:p w:rsidR="00D276E5" w:rsidRPr="00B53764" w:rsidRDefault="00D276E5" w:rsidP="00851AD8">
            <w:pPr>
              <w:pStyle w:val="ListParagraph"/>
              <w:numPr>
                <w:ilvl w:val="0"/>
                <w:numId w:val="2"/>
              </w:numPr>
              <w:ind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“GEO mērniecība”</w:t>
            </w:r>
          </w:p>
          <w:p w:rsidR="00D276E5" w:rsidRPr="001F61D9" w:rsidRDefault="00D276E5" w:rsidP="00851AD8">
            <w:pPr>
              <w:pStyle w:val="ListParagraph"/>
              <w:numPr>
                <w:ilvl w:val="0"/>
                <w:numId w:val="2"/>
              </w:numPr>
              <w:ind w:right="-108"/>
              <w:rPr>
                <w:lang w:val="lv-LV"/>
              </w:rPr>
            </w:pPr>
            <w:r w:rsidRPr="00B53764">
              <w:rPr>
                <w:color w:val="000000"/>
                <w:lang w:val="lv-LV"/>
              </w:rPr>
              <w:t>SIA “</w:t>
            </w:r>
            <w:r>
              <w:rPr>
                <w:color w:val="000000"/>
                <w:lang w:val="lv-LV"/>
              </w:rPr>
              <w:t>METRUM</w:t>
            </w:r>
            <w:r w:rsidRPr="00B53764">
              <w:rPr>
                <w:color w:val="000000"/>
                <w:lang w:val="lv-LV"/>
              </w:rPr>
              <w:t>”</w:t>
            </w:r>
          </w:p>
          <w:p w:rsidR="00D276E5" w:rsidRPr="00D276E5" w:rsidRDefault="00D276E5" w:rsidP="00D276E5">
            <w:pPr>
              <w:ind w:left="34" w:right="-108"/>
              <w:rPr>
                <w:lang w:val="lv-LV"/>
              </w:rPr>
            </w:pPr>
          </w:p>
        </w:tc>
        <w:tc>
          <w:tcPr>
            <w:tcW w:w="1998" w:type="dxa"/>
          </w:tcPr>
          <w:p w:rsidR="00D276E5" w:rsidRPr="00B53764" w:rsidRDefault="00D276E5" w:rsidP="00851AD8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>
              <w:rPr>
                <w:lang w:val="lv-LV"/>
              </w:rPr>
              <w:t>1 457</w:t>
            </w:r>
            <w:r w:rsidRPr="001F61D9">
              <w:rPr>
                <w:lang w:val="lv-LV"/>
              </w:rPr>
              <w:t>,00</w:t>
            </w:r>
            <w:r>
              <w:rPr>
                <w:i/>
                <w:lang w:val="lv-LV"/>
              </w:rPr>
              <w:t xml:space="preserve"> </w:t>
            </w:r>
            <w:proofErr w:type="spellStart"/>
            <w:r w:rsidRPr="00B53764">
              <w:rPr>
                <w:i/>
                <w:lang w:val="lv-LV"/>
              </w:rPr>
              <w:t>euro</w:t>
            </w:r>
            <w:proofErr w:type="spellEnd"/>
          </w:p>
          <w:p w:rsidR="00D276E5" w:rsidRPr="00B53764" w:rsidRDefault="00D276E5" w:rsidP="00851AD8">
            <w:pPr>
              <w:pStyle w:val="ListParagraph"/>
              <w:numPr>
                <w:ilvl w:val="0"/>
                <w:numId w:val="1"/>
              </w:numPr>
              <w:ind w:right="-108"/>
              <w:rPr>
                <w:lang w:val="lv-LV"/>
              </w:rPr>
            </w:pPr>
            <w:r w:rsidRPr="001F61D9">
              <w:rPr>
                <w:lang w:val="lv-LV"/>
              </w:rPr>
              <w:t>1 488,00</w:t>
            </w:r>
            <w:r>
              <w:rPr>
                <w:i/>
                <w:lang w:val="lv-LV"/>
              </w:rPr>
              <w:t xml:space="preserve"> </w:t>
            </w:r>
            <w:proofErr w:type="spellStart"/>
            <w:r>
              <w:rPr>
                <w:i/>
                <w:lang w:val="lv-LV"/>
              </w:rPr>
              <w:t>euro</w:t>
            </w:r>
            <w:proofErr w:type="spellEnd"/>
          </w:p>
          <w:p w:rsidR="00D276E5" w:rsidRPr="001F61D9" w:rsidRDefault="00D276E5" w:rsidP="00851AD8">
            <w:pPr>
              <w:ind w:left="34" w:right="-108"/>
              <w:rPr>
                <w:i/>
                <w:lang w:val="lv-LV"/>
              </w:rPr>
            </w:pPr>
            <w:r>
              <w:rPr>
                <w:color w:val="000000"/>
                <w:lang w:val="lv-LV"/>
              </w:rPr>
              <w:t>3)   1 865</w:t>
            </w:r>
            <w:r w:rsidRPr="001F61D9">
              <w:rPr>
                <w:color w:val="000000"/>
                <w:lang w:val="lv-LV"/>
              </w:rPr>
              <w:t>,00</w:t>
            </w:r>
            <w:r w:rsidRPr="001F61D9">
              <w:rPr>
                <w:i/>
                <w:color w:val="000000"/>
                <w:lang w:val="lv-LV"/>
              </w:rPr>
              <w:t xml:space="preserve"> </w:t>
            </w:r>
            <w:proofErr w:type="spellStart"/>
            <w:r w:rsidRPr="001F61D9">
              <w:rPr>
                <w:i/>
                <w:lang w:val="lv-LV"/>
              </w:rPr>
              <w:t>euro</w:t>
            </w:r>
            <w:proofErr w:type="spellEnd"/>
          </w:p>
          <w:p w:rsidR="00D276E5" w:rsidRPr="001F61D9" w:rsidRDefault="00D276E5" w:rsidP="00D276E5">
            <w:pPr>
              <w:ind w:right="-108"/>
              <w:rPr>
                <w:lang w:val="lv-LV"/>
              </w:rPr>
            </w:pPr>
          </w:p>
        </w:tc>
      </w:tr>
      <w:tr w:rsidR="00D276E5" w:rsidRPr="001B0791" w:rsidTr="00851AD8">
        <w:tc>
          <w:tcPr>
            <w:tcW w:w="3469" w:type="dxa"/>
          </w:tcPr>
          <w:p w:rsidR="00D276E5" w:rsidRPr="00E52D7B" w:rsidRDefault="00D276E5" w:rsidP="00851AD8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D276E5" w:rsidRPr="00E52D7B" w:rsidRDefault="00D276E5" w:rsidP="00851AD8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D276E5" w:rsidRDefault="00D276E5" w:rsidP="00851AD8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“GEO mērniecība” – nav saimnieciski visizdevīgākais piedāvājums, kurš noteikts, ņemot vērā cenu</w:t>
            </w:r>
          </w:p>
          <w:p w:rsidR="00D276E5" w:rsidRPr="001F61D9" w:rsidRDefault="00D276E5" w:rsidP="00D276E5">
            <w:pPr>
              <w:pStyle w:val="xl23"/>
              <w:widowControl/>
              <w:numPr>
                <w:ilvl w:val="0"/>
                <w:numId w:val="3"/>
              </w:num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“METRUM” – nav saimnieciski visizdevīgākais piedāvājums, kurš noteikts, ņemot vērā cenu</w:t>
            </w:r>
          </w:p>
        </w:tc>
      </w:tr>
    </w:tbl>
    <w:p w:rsidR="00D276E5" w:rsidRPr="00E52D7B" w:rsidRDefault="00D276E5" w:rsidP="00D276E5">
      <w:pPr>
        <w:pStyle w:val="Heading2"/>
      </w:pPr>
    </w:p>
    <w:p w:rsidR="00D276E5" w:rsidRPr="00E52D7B" w:rsidRDefault="00D276E5" w:rsidP="00D276E5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D276E5" w:rsidRPr="00E52D7B" w:rsidTr="00851AD8">
        <w:tc>
          <w:tcPr>
            <w:tcW w:w="4320" w:type="dxa"/>
          </w:tcPr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</w:t>
            </w:r>
            <w:r>
              <w:rPr>
                <w:lang w:val="lv-LV"/>
              </w:rPr>
              <w:t xml:space="preserve">visu darbību veidojošā pakalpojumu vienības </w:t>
            </w:r>
            <w:r w:rsidRPr="00E52D7B">
              <w:rPr>
                <w:lang w:val="lv-LV"/>
              </w:rPr>
              <w:t xml:space="preserve">līgumcena </w:t>
            </w:r>
            <w:r>
              <w:rPr>
                <w:lang w:val="lv-LV"/>
              </w:rPr>
              <w:t xml:space="preserve">kopā </w:t>
            </w:r>
          </w:p>
          <w:p w:rsidR="00D276E5" w:rsidRPr="00E52D7B" w:rsidRDefault="00D276E5" w:rsidP="00851AD8">
            <w:pPr>
              <w:rPr>
                <w:lang w:val="lv-LV"/>
              </w:rPr>
            </w:pPr>
            <w:r w:rsidRPr="00E52D7B">
              <w:rPr>
                <w:lang w:val="lv-LV"/>
              </w:rPr>
              <w:t>bez PVN:</w:t>
            </w:r>
          </w:p>
        </w:tc>
        <w:tc>
          <w:tcPr>
            <w:tcW w:w="5400" w:type="dxa"/>
          </w:tcPr>
          <w:p w:rsidR="00D276E5" w:rsidRDefault="00D276E5" w:rsidP="00851AD8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“TP aģentūra”,</w:t>
            </w:r>
          </w:p>
          <w:p w:rsidR="00D276E5" w:rsidRDefault="00D276E5" w:rsidP="00851AD8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>. 45403031893</w:t>
            </w:r>
          </w:p>
          <w:p w:rsidR="00D276E5" w:rsidRPr="00E52D7B" w:rsidRDefault="00D276E5" w:rsidP="00D276E5">
            <w:pPr>
              <w:ind w:left="-392" w:firstLine="284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1 457,00 </w:t>
            </w:r>
            <w:proofErr w:type="spellStart"/>
            <w:r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D276E5" w:rsidRPr="001B0791" w:rsidTr="00851AD8">
        <w:tc>
          <w:tcPr>
            <w:tcW w:w="432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Pr="00E52D7B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D276E5" w:rsidRPr="00E52D7B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D276E5" w:rsidRPr="001B0791" w:rsidTr="00851AD8">
        <w:tc>
          <w:tcPr>
            <w:tcW w:w="432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Pr="00E52D7B" w:rsidRDefault="00D276E5" w:rsidP="00851AD8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D276E5" w:rsidRPr="00E52D7B" w:rsidRDefault="00D276E5" w:rsidP="00D276E5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 w:rsidRPr="00711143">
              <w:rPr>
                <w:bCs/>
                <w:color w:val="000000"/>
                <w:lang w:val="lv-LV"/>
              </w:rPr>
              <w:t xml:space="preserve">pakalpojumu </w:t>
            </w:r>
            <w:r w:rsidRPr="00711143">
              <w:rPr>
                <w:bCs/>
                <w:lang w:val="lv-LV"/>
              </w:rPr>
              <w:t>piedāvātajiem</w:t>
            </w:r>
            <w:r w:rsidRPr="00711143">
              <w:rPr>
                <w:bCs/>
                <w:color w:val="000000"/>
                <w:lang w:val="lv-LV"/>
              </w:rPr>
              <w:t xml:space="preserve"> vienības izcenojumiem</w:t>
            </w:r>
            <w:r>
              <w:rPr>
                <w:lang w:val="lv-LV"/>
              </w:rPr>
              <w:t xml:space="preserve"> uz 12 (divpadsmit) mēnešiem vai līdz summas  11 157,03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apguvei, atkarībā no tā, kurš no nosacījumiem iestājas pirmais</w:t>
            </w:r>
          </w:p>
        </w:tc>
      </w:tr>
      <w:tr w:rsidR="00D276E5" w:rsidRPr="00D276E5" w:rsidTr="00851AD8">
        <w:tc>
          <w:tcPr>
            <w:tcW w:w="4320" w:type="dxa"/>
          </w:tcPr>
          <w:p w:rsidR="00D276E5" w:rsidRDefault="00D276E5" w:rsidP="00851AD8">
            <w:pPr>
              <w:rPr>
                <w:lang w:val="lv-LV"/>
              </w:rPr>
            </w:pPr>
          </w:p>
          <w:p w:rsidR="00D276E5" w:rsidRPr="00E52D7B" w:rsidRDefault="00D276E5" w:rsidP="00851AD8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D276E5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27.12.2018.</w:t>
            </w:r>
            <w:r w:rsidRPr="00CE6F99">
              <w:rPr>
                <w:lang w:val="lv-LV"/>
              </w:rPr>
              <w:t xml:space="preserve"> pašvaldības iepirkum</w:t>
            </w:r>
            <w:r>
              <w:rPr>
                <w:lang w:val="lv-LV"/>
              </w:rPr>
              <w:t>u komisijas sēdes protokols Nr.290</w:t>
            </w:r>
          </w:p>
          <w:p w:rsidR="00D276E5" w:rsidRPr="00E52D7B" w:rsidRDefault="00D276E5" w:rsidP="00851AD8">
            <w:pPr>
              <w:rPr>
                <w:lang w:val="lv-LV"/>
              </w:rPr>
            </w:pPr>
            <w:r>
              <w:rPr>
                <w:lang w:val="lv-LV"/>
              </w:rPr>
              <w:t>10.01.2019</w:t>
            </w:r>
            <w:r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6</w:t>
            </w:r>
          </w:p>
          <w:p w:rsidR="00D276E5" w:rsidRPr="00E52D7B" w:rsidRDefault="00D276E5" w:rsidP="00D276E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15.01.2019</w:t>
            </w:r>
            <w:r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11</w:t>
            </w:r>
          </w:p>
        </w:tc>
      </w:tr>
    </w:tbl>
    <w:p w:rsidR="00D276E5" w:rsidRDefault="00D276E5" w:rsidP="00D276E5">
      <w:pPr>
        <w:ind w:left="360" w:right="-1054" w:hanging="360"/>
        <w:rPr>
          <w:b/>
          <w:bCs/>
          <w:lang w:val="lv-LV"/>
        </w:rPr>
      </w:pPr>
    </w:p>
    <w:p w:rsidR="00D276E5" w:rsidRPr="00E52D7B" w:rsidRDefault="00D276E5" w:rsidP="00D276E5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276E5" w:rsidRPr="00CE6F99" w:rsidTr="00851AD8">
        <w:tc>
          <w:tcPr>
            <w:tcW w:w="9720" w:type="dxa"/>
          </w:tcPr>
          <w:p w:rsidR="00D276E5" w:rsidRPr="00E52D7B" w:rsidRDefault="00D276E5" w:rsidP="00851AD8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="001B0791">
              <w:rPr>
                <w:color w:val="000000"/>
                <w:szCs w:val="18"/>
                <w:lang w:val="lv-LV"/>
              </w:rPr>
              <w:t>.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D276E5" w:rsidRPr="00E52D7B" w:rsidRDefault="00D276E5" w:rsidP="00D276E5">
      <w:pPr>
        <w:rPr>
          <w:lang w:val="lv-LV"/>
        </w:rPr>
      </w:pPr>
    </w:p>
    <w:p w:rsidR="00D276E5" w:rsidRPr="00E52D7B" w:rsidRDefault="00D276E5" w:rsidP="00D276E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276E5" w:rsidRDefault="00D276E5" w:rsidP="00D276E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L.Meldrāja</w:t>
      </w:r>
    </w:p>
    <w:p w:rsidR="00D276E5" w:rsidRDefault="00D276E5" w:rsidP="00D276E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D276E5" w:rsidRPr="00E52D7B" w:rsidRDefault="00D276E5" w:rsidP="00D276E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D276E5" w:rsidRPr="00E52D7B" w:rsidRDefault="00D276E5" w:rsidP="00D276E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276E5" w:rsidRDefault="00D276E5" w:rsidP="00D276E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276E5" w:rsidRDefault="00D276E5" w:rsidP="00D276E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D276E5" w:rsidRPr="004E0126" w:rsidRDefault="00D276E5" w:rsidP="00D276E5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U.Bērziņš</w:t>
      </w:r>
      <w:proofErr w:type="spellEnd"/>
    </w:p>
    <w:p w:rsidR="00D276E5" w:rsidRPr="00CE6F99" w:rsidRDefault="00D276E5" w:rsidP="00D276E5">
      <w:pPr>
        <w:rPr>
          <w:lang w:val="lv-LV"/>
        </w:rPr>
      </w:pPr>
    </w:p>
    <w:p w:rsidR="00D276E5" w:rsidRPr="00CE6F99" w:rsidRDefault="00D276E5" w:rsidP="00D276E5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D276E5" w:rsidRPr="00CE6F99" w:rsidRDefault="00D276E5" w:rsidP="00D276E5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D276E5" w:rsidRPr="00CE6F99" w:rsidRDefault="00D276E5" w:rsidP="00D276E5">
      <w:pPr>
        <w:rPr>
          <w:lang w:val="lv-LV"/>
        </w:rPr>
      </w:pPr>
    </w:p>
    <w:p w:rsidR="00D276E5" w:rsidRPr="00CE6F99" w:rsidRDefault="00D276E5" w:rsidP="00D276E5">
      <w:pPr>
        <w:rPr>
          <w:lang w:val="lv-LV"/>
        </w:rPr>
      </w:pPr>
    </w:p>
    <w:p w:rsidR="00D276E5" w:rsidRPr="004E0126" w:rsidRDefault="00D276E5" w:rsidP="00D276E5">
      <w:pPr>
        <w:rPr>
          <w:lang w:val="lv-LV"/>
        </w:rPr>
      </w:pPr>
    </w:p>
    <w:p w:rsidR="00D276E5" w:rsidRPr="00282D3B" w:rsidRDefault="00D276E5" w:rsidP="00D276E5">
      <w:pPr>
        <w:rPr>
          <w:lang w:val="lv-LV"/>
        </w:rPr>
      </w:pPr>
    </w:p>
    <w:p w:rsidR="00D276E5" w:rsidRDefault="00D276E5" w:rsidP="00D276E5"/>
    <w:p w:rsidR="00D276E5" w:rsidRDefault="00D276E5" w:rsidP="00D276E5"/>
    <w:p w:rsidR="00D276E5" w:rsidRDefault="00D276E5" w:rsidP="00D276E5"/>
    <w:p w:rsidR="003441ED" w:rsidRDefault="003441ED"/>
    <w:sectPr w:rsidR="003441ED">
      <w:footerReference w:type="even" r:id="rId8"/>
      <w:footerReference w:type="default" r:id="rId9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13" w:rsidRDefault="00637713">
      <w:r>
        <w:separator/>
      </w:r>
    </w:p>
  </w:endnote>
  <w:endnote w:type="continuationSeparator" w:id="0">
    <w:p w:rsidR="00637713" w:rsidRDefault="0063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D27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6377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D27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791"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6377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13" w:rsidRDefault="00637713">
      <w:r>
        <w:separator/>
      </w:r>
    </w:p>
  </w:footnote>
  <w:footnote w:type="continuationSeparator" w:id="0">
    <w:p w:rsidR="00637713" w:rsidRDefault="0063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37D8"/>
    <w:multiLevelType w:val="hybridMultilevel"/>
    <w:tmpl w:val="24566558"/>
    <w:lvl w:ilvl="0" w:tplc="3D4E3E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7BB463B"/>
    <w:multiLevelType w:val="hybridMultilevel"/>
    <w:tmpl w:val="55F2BC00"/>
    <w:lvl w:ilvl="0" w:tplc="C0449ED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B060E17"/>
    <w:multiLevelType w:val="hybridMultilevel"/>
    <w:tmpl w:val="F3E89372"/>
    <w:lvl w:ilvl="0" w:tplc="7F289FE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E5"/>
    <w:rsid w:val="000604EE"/>
    <w:rsid w:val="001B0791"/>
    <w:rsid w:val="003441ED"/>
    <w:rsid w:val="00637713"/>
    <w:rsid w:val="00B340BD"/>
    <w:rsid w:val="00D2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03F6A-D734-4BBA-B749-4460EC22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E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276E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276E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276E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76E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276E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276E5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D276E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D276E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276E5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D276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276E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276E5"/>
  </w:style>
  <w:style w:type="paragraph" w:styleId="ListParagraph">
    <w:name w:val="List Paragraph"/>
    <w:basedOn w:val="Normal"/>
    <w:uiPriority w:val="34"/>
    <w:qFormat/>
    <w:rsid w:val="00D2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1798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2019-01-16T08:35:00Z</dcterms:created>
  <dcterms:modified xsi:type="dcterms:W3CDTF">2019-01-18T11:50:00Z</dcterms:modified>
</cp:coreProperties>
</file>