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2510588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r w:rsidR="00EC6246">
        <w:rPr>
          <w:rFonts w:eastAsia="Lucida Sans Unicode"/>
          <w:color w:val="000000" w:themeColor="text1"/>
        </w:rPr>
        <w:t xml:space="preserve"> p.i.</w:t>
      </w:r>
    </w:p>
    <w:p w14:paraId="560DDDC0" w14:textId="7EEDBA20" w:rsidR="00D73891" w:rsidRPr="001A58ED" w:rsidRDefault="00981949" w:rsidP="00D73891">
      <w:pPr>
        <w:widowControl w:val="0"/>
        <w:suppressAutoHyphens/>
        <w:jc w:val="right"/>
        <w:rPr>
          <w:rFonts w:eastAsia="Lucida Sans Unicode"/>
        </w:rPr>
      </w:pPr>
      <w:r>
        <w:rPr>
          <w:rFonts w:eastAsia="Lucida Sans Unicode"/>
        </w:rPr>
        <w:t>22</w:t>
      </w:r>
      <w:r w:rsidR="00D73891" w:rsidRPr="001A58ED">
        <w:rPr>
          <w:rFonts w:eastAsia="Lucida Sans Unicode"/>
        </w:rPr>
        <w:t>.</w:t>
      </w:r>
      <w:r w:rsidR="00A50DC3" w:rsidRPr="001A58ED">
        <w:rPr>
          <w:rFonts w:eastAsia="Lucida Sans Unicode"/>
        </w:rPr>
        <w:t>0</w:t>
      </w:r>
      <w:r>
        <w:rPr>
          <w:rFonts w:eastAsia="Lucida Sans Unicode"/>
        </w:rPr>
        <w:t>9</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981949">
        <w:rPr>
          <w:rFonts w:cs="Tahoma"/>
          <w:bCs/>
          <w:szCs w:val="22"/>
        </w:rPr>
        <w:t>1-40/25/206</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46BD6E2E"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B96A65" w:rsidRPr="00B96A65">
        <w:rPr>
          <w:b/>
          <w:lang w:eastAsia="zh-CN"/>
        </w:rPr>
        <w:t xml:space="preserve">5686 002 0894, “Āriņas”, Salas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6EE233FC"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B96A65" w:rsidRPr="00B96A65">
        <w:rPr>
          <w:lang w:eastAsia="lv-LV"/>
        </w:rPr>
        <w:t xml:space="preserve">5686 002 0894, “Āriņas”, Salas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B96A65" w:rsidRPr="00B45673">
        <w:rPr>
          <w:rFonts w:cs="Tahoma"/>
          <w:bCs/>
          <w:szCs w:val="22"/>
        </w:rPr>
        <w:t>11.07.2024</w:t>
      </w:r>
      <w:r w:rsidR="003A0107" w:rsidRPr="001A58ED">
        <w:rPr>
          <w:rFonts w:cs="Tahoma"/>
          <w:bCs/>
          <w:szCs w:val="22"/>
        </w:rPr>
        <w:t xml:space="preserve">. lēmums </w:t>
      </w:r>
      <w:r w:rsidR="00B96A65" w:rsidRPr="00B45673">
        <w:rPr>
          <w:rFonts w:eastAsia="Lucida Sans Unicode"/>
          <w:noProof/>
        </w:rPr>
        <w:t>Nr.</w:t>
      </w:r>
      <w:r w:rsidR="00B96A65" w:rsidRPr="00B45673">
        <w:rPr>
          <w:bCs/>
          <w:szCs w:val="22"/>
        </w:rPr>
        <w:t xml:space="preserve"> 581 “Par nekustamā īpašuma ierakstīšanu zemesgrāmatā un atsavināšanas procesa uzsākšanu (Salas pagasts)”</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13E90AB4"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B96A65" w:rsidRPr="00B96A65">
        <w:t xml:space="preserve">5686 002 0894, “Āriņas”, Salas </w:t>
      </w:r>
      <w:r w:rsidR="003A0107" w:rsidRPr="001A58ED">
        <w:t>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B96A65" w:rsidRPr="00B45673">
        <w:rPr>
          <w:rFonts w:eastAsia="Lucida Sans Unicode"/>
          <w:noProof/>
        </w:rPr>
        <w:t xml:space="preserve">5686 002 0728 </w:t>
      </w:r>
      <w:r w:rsidR="00B96A65" w:rsidRPr="00B45673">
        <w:rPr>
          <w:rFonts w:eastAsia="Lucida Sans Unicode"/>
          <w:lang w:eastAsia="lv-LV"/>
        </w:rPr>
        <w:t xml:space="preserve">– 0,0079 </w:t>
      </w:r>
      <w:r w:rsidRPr="001A58ED">
        <w:rPr>
          <w:rFonts w:eastAsia="Lucida Sans Unicode"/>
        </w:rPr>
        <w:t xml:space="preserve">ha platībā. Zemes </w:t>
      </w:r>
      <w:r w:rsidRPr="001A58ED">
        <w:rPr>
          <w:color w:val="000000" w:themeColor="text1"/>
        </w:rPr>
        <w:t>vienība ir starpgabals.</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B96A65" w:rsidRPr="00B96A65">
        <w:t xml:space="preserve">Salas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B96A65" w:rsidRPr="00B45673">
        <w:rPr>
          <w:rFonts w:eastAsia="Lucida Sans Unicode"/>
          <w:noProof/>
        </w:rPr>
        <w:t>100000947187</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 xml:space="preserve">plānotajā (atļautajā) </w:t>
      </w:r>
      <w:r w:rsidR="00B96A65" w:rsidRPr="00B96A65">
        <w:rPr>
          <w:rStyle w:val="normaltextrun"/>
        </w:rPr>
        <w:t>savrupmāju apbūves teritorijā Aknīstē, Viesītē un ciemos (DzS1) un teritorijā, kurā ierīko centralizētas ūdensapgādes un kanalizācijas sistēmas (TIN1)</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749EE5A7"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B96A65" w:rsidRPr="00B96A65">
        <w:t>273,00 euro (divi</w:t>
      </w:r>
      <w:r w:rsidR="00C53558">
        <w:t xml:space="preserve"> </w:t>
      </w:r>
      <w:r w:rsidR="00B96A65" w:rsidRPr="00B96A65">
        <w:t>simti septiņdesmit trīs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670E3E"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w:t>
      </w:r>
      <w:r w:rsidRPr="001A58ED">
        <w:rPr>
          <w:rFonts w:eastAsia="Lucida Sans Unicode"/>
          <w:color w:val="000000" w:themeColor="text1"/>
        </w:rPr>
        <w:lastRenderedPageBreak/>
        <w:t xml:space="preserve">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w:t>
      </w:r>
      <w:r w:rsidRPr="00670E3E">
        <w:rPr>
          <w:rFonts w:eastAsia="Lucida Sans Unicode"/>
          <w:color w:val="000000" w:themeColor="text1"/>
        </w:rPr>
        <w:t xml:space="preserve">abpils novada pašvaldības Attīstības pārvaldē, Rīgas ielā 150A, Jēkabpilī, Jēkabpils novadā, </w:t>
      </w:r>
      <w:r w:rsidRPr="00670E3E">
        <w:rPr>
          <w:rFonts w:eastAsia="Lucida Sans Unicode"/>
          <w:color w:val="000000" w:themeColor="text1"/>
          <w:u w:val="single"/>
        </w:rPr>
        <w:t>divi iesniegumi</w:t>
      </w:r>
      <w:r w:rsidRPr="00670E3E">
        <w:rPr>
          <w:rFonts w:eastAsia="Lucida Sans Unicode"/>
          <w:color w:val="000000" w:themeColor="text1"/>
        </w:rPr>
        <w:t>:</w:t>
      </w:r>
    </w:p>
    <w:p w14:paraId="46813FB5" w14:textId="7133CA62" w:rsidR="00D73891" w:rsidRPr="00670E3E" w:rsidRDefault="00D73891" w:rsidP="00D73891">
      <w:pPr>
        <w:widowControl w:val="0"/>
        <w:tabs>
          <w:tab w:val="left" w:pos="1560"/>
        </w:tabs>
        <w:suppressAutoHyphens/>
        <w:ind w:left="1985" w:hanging="851"/>
        <w:jc w:val="both"/>
        <w:rPr>
          <w:rFonts w:eastAsia="Lucida Sans Unicode"/>
          <w:color w:val="000000" w:themeColor="text1"/>
        </w:rPr>
      </w:pPr>
      <w:r w:rsidRPr="00670E3E">
        <w:rPr>
          <w:rFonts w:eastAsia="Lucida Sans Unicode"/>
          <w:color w:val="000000" w:themeColor="text1"/>
        </w:rPr>
        <w:t xml:space="preserve">4.2.1.1. </w:t>
      </w:r>
      <w:r w:rsidRPr="00670E3E">
        <w:rPr>
          <w:rFonts w:eastAsia="Lucida Sans Unicode"/>
          <w:color w:val="000000" w:themeColor="text1"/>
          <w:u w:val="single"/>
        </w:rPr>
        <w:t>pirmais iesniegums par pirmpirkuma tiesību izmantošanu viena mēneša laikā no sludinājuma publikācijas</w:t>
      </w:r>
      <w:r w:rsidRPr="00670E3E">
        <w:rPr>
          <w:rFonts w:eastAsia="Lucida Sans Unicode"/>
          <w:color w:val="000000" w:themeColor="text1"/>
        </w:rPr>
        <w:t xml:space="preserve"> oficiālajā izdevumā „Latvijas Vēstnesis</w:t>
      </w:r>
      <w:r w:rsidR="00FE3410" w:rsidRPr="00670E3E">
        <w:rPr>
          <w:rFonts w:eastAsia="Lucida Sans Unicode"/>
          <w:color w:val="000000" w:themeColor="text1"/>
        </w:rPr>
        <w:t>”</w:t>
      </w:r>
      <w:r w:rsidRPr="00670E3E">
        <w:rPr>
          <w:rFonts w:eastAsia="Lucida Sans Unicode"/>
          <w:color w:val="000000" w:themeColor="text1"/>
        </w:rPr>
        <w:t>;</w:t>
      </w:r>
    </w:p>
    <w:p w14:paraId="6775D2B3" w14:textId="78713D0A" w:rsidR="00D73891" w:rsidRPr="00670E3E" w:rsidRDefault="00D73891" w:rsidP="00D73891">
      <w:pPr>
        <w:widowControl w:val="0"/>
        <w:tabs>
          <w:tab w:val="left" w:pos="1560"/>
        </w:tabs>
        <w:suppressAutoHyphens/>
        <w:ind w:left="1985" w:hanging="851"/>
        <w:jc w:val="both"/>
        <w:rPr>
          <w:rFonts w:eastAsia="Lucida Sans Unicode"/>
          <w:color w:val="0070C0"/>
          <w:u w:val="single"/>
        </w:rPr>
      </w:pPr>
      <w:r w:rsidRPr="00670E3E">
        <w:rPr>
          <w:rFonts w:eastAsia="Lucida Sans Unicode"/>
          <w:color w:val="000000" w:themeColor="text1"/>
        </w:rPr>
        <w:t xml:space="preserve">4.2.1.2. </w:t>
      </w:r>
      <w:r w:rsidRPr="00670E3E">
        <w:rPr>
          <w:rFonts w:eastAsia="Lucida Sans Unicode"/>
          <w:color w:val="000000" w:themeColor="text1"/>
          <w:u w:val="single"/>
        </w:rPr>
        <w:t xml:space="preserve">otrais iesniegums jāiesniedz ar lūgumu reģistrēt dalībai izsolē, jāveic nodrošinājuma </w:t>
      </w:r>
      <w:r w:rsidRPr="00670E3E">
        <w:rPr>
          <w:rFonts w:eastAsia="Lucida Sans Unicode"/>
          <w:u w:val="single"/>
        </w:rPr>
        <w:t>summas un dalības maksas iemaksa, jāpievieno citi pielikumi (pēc nepieciešamības) līdz 202</w:t>
      </w:r>
      <w:r w:rsidR="009A049E" w:rsidRPr="00670E3E">
        <w:rPr>
          <w:rFonts w:eastAsia="Lucida Sans Unicode"/>
          <w:u w:val="single"/>
        </w:rPr>
        <w:t>5</w:t>
      </w:r>
      <w:r w:rsidRPr="00670E3E">
        <w:rPr>
          <w:rFonts w:eastAsia="Lucida Sans Unicode"/>
          <w:u w:val="single"/>
        </w:rPr>
        <w:t xml:space="preserve">. gada </w:t>
      </w:r>
      <w:r w:rsidR="00670E3E" w:rsidRPr="00670E3E">
        <w:rPr>
          <w:rFonts w:eastAsia="Lucida Sans Unicode"/>
          <w:u w:val="single"/>
        </w:rPr>
        <w:t>1</w:t>
      </w:r>
      <w:r w:rsidRPr="00670E3E">
        <w:rPr>
          <w:rFonts w:eastAsia="Lucida Sans Unicode"/>
          <w:u w:val="single"/>
        </w:rPr>
        <w:t xml:space="preserve">. </w:t>
      </w:r>
      <w:r w:rsidR="00670E3E" w:rsidRPr="00670E3E">
        <w:rPr>
          <w:rFonts w:eastAsia="Lucida Sans Unicode"/>
          <w:u w:val="single"/>
        </w:rPr>
        <w:t>decembra</w:t>
      </w:r>
      <w:r w:rsidRPr="00670E3E">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670E3E">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670E3E"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 xml:space="preserve">4.4. Ja pieteikumu par nekustamā īpašuma pirkšanu noteiktajā termiņā iesniegušas vairākas Publiskas personas mantas atsavināšanas likuma 44. panta astotajā daļā minētās personas (izņemot šā likuma 45. </w:t>
      </w:r>
      <w:r w:rsidRPr="00670E3E">
        <w:rPr>
          <w:rFonts w:eastAsia="Lucida Sans Unicode"/>
          <w:color w:val="000000" w:themeColor="text1"/>
        </w:rPr>
        <w:t>pantā minētos gadījumus), tiek rīkota izsole starp šīm personām Publiskas personas mantas atsavināšanas likuma noteiktajā kārtībā.</w:t>
      </w:r>
    </w:p>
    <w:p w14:paraId="2DBFEFCE" w14:textId="77777777" w:rsidR="00D73891" w:rsidRPr="00670E3E" w:rsidRDefault="00D73891" w:rsidP="00D73891">
      <w:pPr>
        <w:widowControl w:val="0"/>
        <w:tabs>
          <w:tab w:val="left" w:pos="1134"/>
        </w:tabs>
        <w:suppressAutoHyphens/>
        <w:ind w:left="567" w:hanging="567"/>
        <w:jc w:val="both"/>
        <w:rPr>
          <w:rFonts w:eastAsia="Lucida Sans Unicode"/>
          <w:color w:val="000000" w:themeColor="text1"/>
        </w:rPr>
      </w:pPr>
      <w:r w:rsidRPr="00670E3E">
        <w:rPr>
          <w:rFonts w:eastAsia="Lucida Sans Unicode"/>
          <w:color w:val="000000" w:themeColor="text1"/>
        </w:rPr>
        <w:t>4.5. Informācija par izsoli, norādot izsoles organizētāja nosaukumu, tā adresi, tālruņa numuru, izliekama labi redzamā vietā pie Nekustamā īpašuma.</w:t>
      </w:r>
    </w:p>
    <w:p w14:paraId="375F8216" w14:textId="20C62650" w:rsidR="00D73891" w:rsidRPr="00670E3E" w:rsidRDefault="00D73891" w:rsidP="00670E3E">
      <w:pPr>
        <w:widowControl w:val="0"/>
        <w:tabs>
          <w:tab w:val="left" w:pos="1134"/>
        </w:tabs>
        <w:suppressAutoHyphens/>
        <w:ind w:left="426" w:hanging="426"/>
        <w:jc w:val="both"/>
        <w:rPr>
          <w:rFonts w:eastAsia="Lucida Sans Unicode"/>
          <w:color w:val="000000" w:themeColor="text1"/>
        </w:rPr>
      </w:pPr>
      <w:r w:rsidRPr="00670E3E">
        <w:rPr>
          <w:rFonts w:eastAsia="Lucida Sans Unicode"/>
          <w:color w:val="000000" w:themeColor="text1"/>
        </w:rPr>
        <w:t xml:space="preserve">4.6. </w:t>
      </w:r>
      <w:r w:rsidRPr="00670E3E">
        <w:rPr>
          <w:rFonts w:eastAsia="Lucida Sans Unicode"/>
          <w:bCs/>
          <w:color w:val="000000" w:themeColor="text1"/>
        </w:rPr>
        <w:t xml:space="preserve">Izsole notiks </w:t>
      </w:r>
      <w:r w:rsidRPr="00670E3E">
        <w:rPr>
          <w:rFonts w:eastAsia="Lucida Sans Unicode"/>
          <w:color w:val="000000" w:themeColor="text1"/>
        </w:rPr>
        <w:t>202</w:t>
      </w:r>
      <w:r w:rsidR="009A049E" w:rsidRPr="00670E3E">
        <w:rPr>
          <w:rFonts w:eastAsia="Lucida Sans Unicode"/>
          <w:color w:val="000000" w:themeColor="text1"/>
        </w:rPr>
        <w:t>5</w:t>
      </w:r>
      <w:r w:rsidRPr="00670E3E">
        <w:rPr>
          <w:rFonts w:eastAsia="Lucida Sans Unicode"/>
          <w:color w:val="000000" w:themeColor="text1"/>
        </w:rPr>
        <w:t xml:space="preserve">.gada </w:t>
      </w:r>
      <w:r w:rsidR="00670E3E" w:rsidRPr="00670E3E">
        <w:rPr>
          <w:rFonts w:eastAsia="Lucida Sans Unicode"/>
          <w:color w:val="000000" w:themeColor="text1"/>
        </w:rPr>
        <w:t>5</w:t>
      </w:r>
      <w:r w:rsidRPr="00670E3E">
        <w:rPr>
          <w:rFonts w:eastAsia="Lucida Sans Unicode"/>
          <w:color w:val="000000" w:themeColor="text1"/>
        </w:rPr>
        <w:t>.</w:t>
      </w:r>
      <w:r w:rsidR="00670E3E" w:rsidRPr="00670E3E">
        <w:rPr>
          <w:rFonts w:eastAsia="Lucida Sans Unicode"/>
          <w:color w:val="000000" w:themeColor="text1"/>
        </w:rPr>
        <w:t>decembrī</w:t>
      </w:r>
      <w:r w:rsidRPr="00670E3E">
        <w:rPr>
          <w:rFonts w:eastAsia="Lucida Sans Unicode"/>
          <w:color w:val="000000" w:themeColor="text1"/>
        </w:rPr>
        <w:t xml:space="preserve"> plkst.09.30, Rīgas ielā 150A</w:t>
      </w:r>
      <w:r w:rsidRPr="00670E3E">
        <w:rPr>
          <w:rFonts w:eastAsia="Lucida Sans Unicode"/>
          <w:bCs/>
          <w:color w:val="000000" w:themeColor="text1"/>
        </w:rPr>
        <w:t>, Jēkabpilī, Jēkabpils novadā, 1. stāva sēžu zālē.</w:t>
      </w:r>
    </w:p>
    <w:p w14:paraId="660E4E12" w14:textId="77777777" w:rsidR="00D73891" w:rsidRPr="00670E3E" w:rsidRDefault="00D73891" w:rsidP="00D73891">
      <w:pPr>
        <w:widowControl w:val="0"/>
        <w:tabs>
          <w:tab w:val="left" w:pos="1134"/>
        </w:tabs>
        <w:suppressAutoHyphens/>
        <w:ind w:left="426" w:hanging="426"/>
        <w:jc w:val="both"/>
        <w:rPr>
          <w:rFonts w:eastAsia="Lucida Sans Unicode"/>
          <w:bCs/>
          <w:color w:val="000000" w:themeColor="text1"/>
        </w:rPr>
      </w:pPr>
      <w:r w:rsidRPr="00670E3E">
        <w:rPr>
          <w:rFonts w:eastAsia="Lucida Sans Unicode"/>
          <w:bCs/>
          <w:color w:val="000000" w:themeColor="text1"/>
        </w:rPr>
        <w:t>4.7. Izsolāmais Objekts tiek pārdots mutiskā izsolē ar augšupejošu soli.</w:t>
      </w:r>
    </w:p>
    <w:p w14:paraId="4DD5FEB3" w14:textId="4CFC1BDD"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670E3E">
        <w:rPr>
          <w:rFonts w:eastAsia="Lucida Sans Unicode"/>
          <w:bCs/>
          <w:color w:val="000000" w:themeColor="text1"/>
        </w:rPr>
        <w:t xml:space="preserve">4.8. </w:t>
      </w:r>
      <w:r w:rsidRPr="00670E3E">
        <w:rPr>
          <w:rFonts w:eastAsia="Lucida Sans Unicode"/>
          <w:color w:val="000000" w:themeColor="text1"/>
        </w:rPr>
        <w:t>Lai varētu piedalīties izsolē izsoles dalībniekiem pirms reģistrācijas, jāiemaksā Jēkabpils novada pašvaldības kontā Nr.</w:t>
      </w:r>
      <w:r w:rsidRPr="001A58ED">
        <w:rPr>
          <w:rFonts w:eastAsia="Lucida Sans Unicode"/>
          <w:color w:val="000000" w:themeColor="text1"/>
        </w:rPr>
        <w:t>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B96A65">
        <w:rPr>
          <w:rFonts w:eastAsia="Lucida Sans Unicode"/>
          <w:bCs/>
          <w:lang w:bidi="he-IL"/>
        </w:rPr>
        <w:t>27</w:t>
      </w:r>
      <w:r w:rsidRPr="001A58ED">
        <w:rPr>
          <w:rFonts w:eastAsia="Lucida Sans Unicode"/>
          <w:bCs/>
          <w:lang w:bidi="he-IL"/>
        </w:rPr>
        <w:t>,</w:t>
      </w:r>
      <w:r w:rsidR="00B96A65">
        <w:rPr>
          <w:rFonts w:eastAsia="Lucida Sans Unicode"/>
          <w:bCs/>
          <w:lang w:bidi="he-IL"/>
        </w:rPr>
        <w:t>3</w:t>
      </w:r>
      <w:r w:rsidRPr="001A58ED">
        <w:rPr>
          <w:rFonts w:eastAsia="Lucida Sans Unicode"/>
          <w:bCs/>
          <w:lang w:bidi="he-IL"/>
        </w:rPr>
        <w:t xml:space="preserve">0 </w:t>
      </w:r>
      <w:r w:rsidRPr="001A58ED">
        <w:rPr>
          <w:rFonts w:eastAsia="Lucida Sans Unicode"/>
          <w:bCs/>
          <w:i/>
          <w:lang w:bidi="he-IL"/>
        </w:rPr>
        <w:t xml:space="preserve">euro </w:t>
      </w:r>
      <w:r w:rsidRPr="001A58ED">
        <w:rPr>
          <w:rFonts w:eastAsia="Lucida Sans Unicode"/>
          <w:lang w:bidi="he-IL"/>
        </w:rPr>
        <w:t>(</w:t>
      </w:r>
      <w:r w:rsidR="00B96A65">
        <w:rPr>
          <w:rFonts w:eastAsia="Lucida Sans Unicode"/>
        </w:rPr>
        <w:t>div</w:t>
      </w:r>
      <w:r w:rsidR="001A58ED" w:rsidRPr="001A58ED">
        <w:rPr>
          <w:rFonts w:eastAsia="Lucida Sans Unicode"/>
        </w:rPr>
        <w:t>desmit</w:t>
      </w:r>
      <w:r w:rsidR="00296A08" w:rsidRPr="001A58ED">
        <w:rPr>
          <w:rFonts w:eastAsia="Lucida Sans Unicode"/>
        </w:rPr>
        <w:t xml:space="preserve"> </w:t>
      </w:r>
      <w:r w:rsidR="00B96A65">
        <w:rPr>
          <w:rFonts w:eastAsia="Lucida Sans Unicode"/>
        </w:rPr>
        <w:t xml:space="preserve">septiņi </w:t>
      </w:r>
      <w:r w:rsidRPr="001A58ED">
        <w:rPr>
          <w:rFonts w:eastAsia="Lucida Sans Unicode"/>
        </w:rPr>
        <w:t xml:space="preserve">eiro un </w:t>
      </w:r>
      <w:r w:rsidR="00B96A65">
        <w:rPr>
          <w:rFonts w:eastAsia="Lucida Sans Unicode"/>
        </w:rPr>
        <w:t>3</w:t>
      </w:r>
      <w:r w:rsidRPr="001A58ED">
        <w:rPr>
          <w:rFonts w:eastAsia="Lucida Sans Unicode"/>
        </w:rPr>
        <w:t>0 centi</w:t>
      </w:r>
      <w:r w:rsidRPr="001A58ED">
        <w:rPr>
          <w:rFonts w:eastAsia="Lucida Sans Unicode"/>
          <w:lang w:bidi="he-IL"/>
        </w:rPr>
        <w:t xml:space="preserve">), un dalības maksa 50,00 </w:t>
      </w:r>
      <w:r w:rsidRPr="001A58ED">
        <w:rPr>
          <w:rFonts w:eastAsia="Lucida Sans Unicode"/>
          <w:bCs/>
          <w:i/>
          <w:lang w:bidi="he-IL"/>
        </w:rPr>
        <w:t>euro</w:t>
      </w:r>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1383E628" w:rsidR="00D73891" w:rsidRPr="00670E3E"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 xml:space="preserve">4.10. </w:t>
      </w:r>
      <w:r w:rsidRPr="001A58ED">
        <w:rPr>
          <w:rFonts w:eastAsia="Lucida Sans Unicode"/>
          <w:color w:val="000000" w:themeColor="text1"/>
        </w:rPr>
        <w:t>Izsoles d</w:t>
      </w:r>
      <w:r w:rsidRPr="00670E3E">
        <w:rPr>
          <w:rFonts w:eastAsia="Lucida Sans Unicode"/>
          <w:color w:val="000000" w:themeColor="text1"/>
        </w:rPr>
        <w:t xml:space="preserve">alībniekiem 4.9. punktā minētie dokumenti jāiesniedz Jēkabpils novada pašvaldības </w:t>
      </w:r>
      <w:r w:rsidRPr="00670E3E">
        <w:rPr>
          <w:rFonts w:eastAsia="Lucida Sans Unicode"/>
        </w:rPr>
        <w:t xml:space="preserve">Attīstības pārvaldē, Rīgas ielā 150A, Jēkabpilī, Jēkabpils novadā, </w:t>
      </w:r>
      <w:r w:rsidRPr="00670E3E">
        <w:rPr>
          <w:rFonts w:eastAsia="Lucida Sans Unicode"/>
          <w:lang w:bidi="he-IL"/>
        </w:rPr>
        <w:t>līdz 202</w:t>
      </w:r>
      <w:r w:rsidR="009A049E" w:rsidRPr="00670E3E">
        <w:rPr>
          <w:rFonts w:eastAsia="Lucida Sans Unicode"/>
          <w:lang w:bidi="he-IL"/>
        </w:rPr>
        <w:t>5</w:t>
      </w:r>
      <w:r w:rsidRPr="00670E3E">
        <w:rPr>
          <w:rFonts w:eastAsia="Lucida Sans Unicode"/>
          <w:lang w:bidi="he-IL"/>
        </w:rPr>
        <w:t xml:space="preserve">. gada </w:t>
      </w:r>
      <w:r w:rsidR="00670E3E" w:rsidRPr="00670E3E">
        <w:rPr>
          <w:rFonts w:eastAsia="Lucida Sans Unicode"/>
          <w:lang w:bidi="he-IL"/>
        </w:rPr>
        <w:t>1</w:t>
      </w:r>
      <w:r w:rsidRPr="00670E3E">
        <w:rPr>
          <w:rFonts w:eastAsia="Lucida Sans Unicode"/>
          <w:lang w:bidi="he-IL"/>
        </w:rPr>
        <w:t>. </w:t>
      </w:r>
      <w:r w:rsidR="00670E3E" w:rsidRPr="00670E3E">
        <w:rPr>
          <w:rFonts w:eastAsia="Lucida Sans Unicode"/>
          <w:lang w:bidi="he-IL"/>
        </w:rPr>
        <w:t>decembra</w:t>
      </w:r>
      <w:r w:rsidRPr="00670E3E">
        <w:rPr>
          <w:rFonts w:eastAsia="Lucida Sans Unicode"/>
          <w:lang w:bidi="he-IL"/>
        </w:rPr>
        <w:t xml:space="preserve"> plkst. 12.00</w:t>
      </w:r>
      <w:r w:rsidRPr="00670E3E">
        <w:rPr>
          <w:rFonts w:eastAsia="Lucida Sans Unicode"/>
        </w:rPr>
        <w:t xml:space="preserve"> un 4.8. punktā noteiktie maksājumi jāveic </w:t>
      </w:r>
      <w:r w:rsidRPr="00670E3E">
        <w:rPr>
          <w:rFonts w:eastAsia="Lucida Sans Unicode"/>
          <w:lang w:bidi="he-IL"/>
        </w:rPr>
        <w:t>līdz 202</w:t>
      </w:r>
      <w:r w:rsidR="009A049E" w:rsidRPr="00670E3E">
        <w:rPr>
          <w:rFonts w:eastAsia="Lucida Sans Unicode"/>
          <w:lang w:bidi="he-IL"/>
        </w:rPr>
        <w:t>5</w:t>
      </w:r>
      <w:r w:rsidRPr="00670E3E">
        <w:rPr>
          <w:rFonts w:eastAsia="Lucida Sans Unicode"/>
          <w:lang w:bidi="he-IL"/>
        </w:rPr>
        <w:t xml:space="preserve">. gada </w:t>
      </w:r>
      <w:r w:rsidR="00670E3E" w:rsidRPr="00670E3E">
        <w:rPr>
          <w:rFonts w:eastAsia="Lucida Sans Unicode"/>
          <w:lang w:bidi="he-IL"/>
        </w:rPr>
        <w:t>1</w:t>
      </w:r>
      <w:r w:rsidRPr="00670E3E">
        <w:rPr>
          <w:rFonts w:eastAsia="Lucida Sans Unicode"/>
          <w:lang w:bidi="he-IL"/>
        </w:rPr>
        <w:t>. </w:t>
      </w:r>
      <w:r w:rsidR="00670E3E" w:rsidRPr="00670E3E">
        <w:rPr>
          <w:rFonts w:eastAsia="Lucida Sans Unicode"/>
          <w:lang w:bidi="he-IL"/>
        </w:rPr>
        <w:t>decembrim</w:t>
      </w:r>
      <w:r w:rsidRPr="00670E3E">
        <w:rPr>
          <w:rFonts w:eastAsia="Lucida Sans Unicode"/>
          <w:lang w:bidi="he-IL"/>
        </w:rPr>
        <w:t xml:space="preserve"> (ieskaitot).</w:t>
      </w:r>
      <w:r w:rsidRPr="00670E3E">
        <w:rPr>
          <w:rFonts w:eastAsia="Lucida Sans Unicode"/>
        </w:rPr>
        <w:t xml:space="preserve"> </w:t>
      </w:r>
    </w:p>
    <w:p w14:paraId="0F3D61C2" w14:textId="77777777" w:rsidR="00D73891" w:rsidRPr="00670E3E" w:rsidRDefault="00D73891" w:rsidP="00D73891">
      <w:pPr>
        <w:tabs>
          <w:tab w:val="left" w:pos="1276"/>
        </w:tabs>
        <w:suppressAutoHyphens/>
        <w:jc w:val="both"/>
        <w:rPr>
          <w:color w:val="000000" w:themeColor="text1"/>
          <w:lang w:eastAsia="zh-CN" w:bidi="he-IL"/>
        </w:rPr>
      </w:pPr>
      <w:r w:rsidRPr="00670E3E">
        <w:rPr>
          <w:rFonts w:eastAsia="Lucida Sans Unicode"/>
          <w:bCs/>
        </w:rPr>
        <w:t xml:space="preserve">4.11. </w:t>
      </w:r>
      <w:r w:rsidRPr="00670E3E">
        <w:rPr>
          <w:lang w:eastAsia="zh-CN" w:bidi="he-IL"/>
        </w:rPr>
        <w:t xml:space="preserve">Izsoles pretendents </w:t>
      </w:r>
      <w:r w:rsidRPr="00670E3E">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670E3E">
        <w:rPr>
          <w:color w:val="000000" w:themeColor="text1"/>
          <w:lang w:eastAsia="zh-CN" w:bidi="he-IL"/>
        </w:rPr>
        <w:t>4.11.1. nav</w:t>
      </w:r>
      <w:r w:rsidRPr="001A58ED">
        <w:rPr>
          <w:color w:val="000000" w:themeColor="text1"/>
          <w:lang w:eastAsia="zh-CN" w:bidi="he-IL"/>
        </w:rPr>
        <w:t xml:space="preserve">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r w:rsidRPr="001A58ED">
        <w:rPr>
          <w:rFonts w:eastAsia="Lucida Sans Unicode"/>
          <w:i/>
          <w:iCs/>
          <w:color w:val="000000" w:themeColor="text1"/>
        </w:rPr>
        <w:t>euro</w:t>
      </w:r>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r w:rsidRPr="001A58ED">
        <w:rPr>
          <w:rFonts w:eastAsia="Lucida Sans Unicode"/>
          <w:i/>
          <w:iCs/>
          <w:color w:val="000000" w:themeColor="text1"/>
        </w:rPr>
        <w:t>euro</w:t>
      </w:r>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4F97A3CF"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B96A65">
        <w:rPr>
          <w:rFonts w:eastAsia="Lucida Sans Unicode"/>
        </w:rPr>
        <w:t>5</w:t>
      </w:r>
      <w:r w:rsidR="00D829ED" w:rsidRPr="001A58ED">
        <w:rPr>
          <w:rFonts w:eastAsia="Lucida Sans Unicode"/>
        </w:rPr>
        <w:t>0</w:t>
      </w:r>
      <w:r w:rsidRPr="001A58ED">
        <w:rPr>
          <w:rFonts w:eastAsia="Lucida Sans Unicode"/>
          <w:bCs/>
        </w:rPr>
        <w:t xml:space="preserve">,00 </w:t>
      </w:r>
      <w:r w:rsidRPr="001A58ED">
        <w:rPr>
          <w:rFonts w:eastAsia="Lucida Sans Unicode"/>
          <w:bCs/>
          <w:i/>
        </w:rPr>
        <w:t xml:space="preserve">euro </w:t>
      </w:r>
      <w:r w:rsidRPr="001A58ED">
        <w:rPr>
          <w:rFonts w:eastAsia="Lucida Sans Unicode"/>
        </w:rPr>
        <w:t>(</w:t>
      </w:r>
      <w:r w:rsidR="00B96A65">
        <w:rPr>
          <w:rFonts w:eastAsia="Lucida Sans Unicode"/>
        </w:rPr>
        <w:t>piecdesmit</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5F2458C0" w:rsidR="000B4420" w:rsidRPr="001A58ED" w:rsidRDefault="000B4420" w:rsidP="000B4420">
      <w:pPr>
        <w:tabs>
          <w:tab w:val="right" w:pos="9356"/>
        </w:tabs>
      </w:pPr>
      <w:r w:rsidRPr="001A58ED">
        <w:t>Jēkabpils novada Attīstības pārvaldes vadītāja</w:t>
      </w:r>
      <w:r w:rsidR="00EC6246">
        <w:t xml:space="preserve"> p.i.</w:t>
      </w:r>
      <w:r w:rsidRPr="001A58ED">
        <w:tab/>
      </w:r>
      <w:r w:rsidR="00EC6246">
        <w:t>A.Skromāns</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68B657D9" w:rsidR="00D73891" w:rsidRPr="001A58ED" w:rsidRDefault="00D73891" w:rsidP="00535E0A">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67D3E" w14:textId="77777777" w:rsidR="004420B1" w:rsidRPr="001A58ED" w:rsidRDefault="004420B1">
      <w:r w:rsidRPr="001A58ED">
        <w:separator/>
      </w:r>
    </w:p>
  </w:endnote>
  <w:endnote w:type="continuationSeparator" w:id="0">
    <w:p w14:paraId="7EFF5179" w14:textId="77777777" w:rsidR="004420B1" w:rsidRPr="001A58ED" w:rsidRDefault="004420B1">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E1C0" w14:textId="77777777" w:rsidR="004420B1" w:rsidRPr="001A58ED" w:rsidRDefault="004420B1">
      <w:r w:rsidRPr="001A58ED">
        <w:separator/>
      </w:r>
    </w:p>
  </w:footnote>
  <w:footnote w:type="continuationSeparator" w:id="0">
    <w:p w14:paraId="2EEB8ECF" w14:textId="77777777" w:rsidR="004420B1" w:rsidRPr="001A58ED" w:rsidRDefault="004420B1">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0B5A70"/>
    <w:rsid w:val="00163B09"/>
    <w:rsid w:val="00172F6C"/>
    <w:rsid w:val="00192657"/>
    <w:rsid w:val="001966D8"/>
    <w:rsid w:val="001A58ED"/>
    <w:rsid w:val="00233F71"/>
    <w:rsid w:val="00244217"/>
    <w:rsid w:val="00294A1A"/>
    <w:rsid w:val="00296A08"/>
    <w:rsid w:val="002B4C1C"/>
    <w:rsid w:val="003239B4"/>
    <w:rsid w:val="00352299"/>
    <w:rsid w:val="00356174"/>
    <w:rsid w:val="003647B5"/>
    <w:rsid w:val="00375E5D"/>
    <w:rsid w:val="003A0107"/>
    <w:rsid w:val="003F3F69"/>
    <w:rsid w:val="004420B1"/>
    <w:rsid w:val="00445D7E"/>
    <w:rsid w:val="0047630D"/>
    <w:rsid w:val="00482EF2"/>
    <w:rsid w:val="00492B43"/>
    <w:rsid w:val="004C0E8E"/>
    <w:rsid w:val="004C29AE"/>
    <w:rsid w:val="004E438A"/>
    <w:rsid w:val="005011AF"/>
    <w:rsid w:val="0050547C"/>
    <w:rsid w:val="00520B81"/>
    <w:rsid w:val="00535E0A"/>
    <w:rsid w:val="00551F4F"/>
    <w:rsid w:val="00576F8C"/>
    <w:rsid w:val="005C623A"/>
    <w:rsid w:val="005D3B9C"/>
    <w:rsid w:val="005F55A9"/>
    <w:rsid w:val="00605433"/>
    <w:rsid w:val="00607BDD"/>
    <w:rsid w:val="00670E3E"/>
    <w:rsid w:val="00680502"/>
    <w:rsid w:val="00690CC3"/>
    <w:rsid w:val="006A4E1B"/>
    <w:rsid w:val="006B5BBC"/>
    <w:rsid w:val="006E79A8"/>
    <w:rsid w:val="006F5407"/>
    <w:rsid w:val="00794A80"/>
    <w:rsid w:val="007A12A5"/>
    <w:rsid w:val="007B5390"/>
    <w:rsid w:val="007B75FA"/>
    <w:rsid w:val="007F7080"/>
    <w:rsid w:val="00804B1E"/>
    <w:rsid w:val="00810529"/>
    <w:rsid w:val="00815CBE"/>
    <w:rsid w:val="00820D24"/>
    <w:rsid w:val="00865D02"/>
    <w:rsid w:val="0087681E"/>
    <w:rsid w:val="0089557C"/>
    <w:rsid w:val="008A4BF1"/>
    <w:rsid w:val="008A6F39"/>
    <w:rsid w:val="008A73BE"/>
    <w:rsid w:val="008E4E7A"/>
    <w:rsid w:val="009206ED"/>
    <w:rsid w:val="0093325E"/>
    <w:rsid w:val="00981949"/>
    <w:rsid w:val="009A049E"/>
    <w:rsid w:val="009B7082"/>
    <w:rsid w:val="009E0C2B"/>
    <w:rsid w:val="009F7ABA"/>
    <w:rsid w:val="00A01C64"/>
    <w:rsid w:val="00A02EB4"/>
    <w:rsid w:val="00A0532C"/>
    <w:rsid w:val="00A16AF0"/>
    <w:rsid w:val="00A30EBA"/>
    <w:rsid w:val="00A4311D"/>
    <w:rsid w:val="00A468ED"/>
    <w:rsid w:val="00A50DC3"/>
    <w:rsid w:val="00A52EF4"/>
    <w:rsid w:val="00A71ED5"/>
    <w:rsid w:val="00A97BD0"/>
    <w:rsid w:val="00AD3EF8"/>
    <w:rsid w:val="00B46AFC"/>
    <w:rsid w:val="00B96A65"/>
    <w:rsid w:val="00C407B8"/>
    <w:rsid w:val="00C52409"/>
    <w:rsid w:val="00C534C1"/>
    <w:rsid w:val="00C53558"/>
    <w:rsid w:val="00C70D30"/>
    <w:rsid w:val="00C77DEF"/>
    <w:rsid w:val="00C801A8"/>
    <w:rsid w:val="00CA614E"/>
    <w:rsid w:val="00CD2E9F"/>
    <w:rsid w:val="00CE6827"/>
    <w:rsid w:val="00D11E47"/>
    <w:rsid w:val="00D32D9B"/>
    <w:rsid w:val="00D479E6"/>
    <w:rsid w:val="00D621B5"/>
    <w:rsid w:val="00D73891"/>
    <w:rsid w:val="00D81856"/>
    <w:rsid w:val="00D829ED"/>
    <w:rsid w:val="00DA3996"/>
    <w:rsid w:val="00E43C7F"/>
    <w:rsid w:val="00E605E0"/>
    <w:rsid w:val="00EC6246"/>
    <w:rsid w:val="00ED261C"/>
    <w:rsid w:val="00F34E6F"/>
    <w:rsid w:val="00F37358"/>
    <w:rsid w:val="00F835AF"/>
    <w:rsid w:val="00FA0F84"/>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1976</Words>
  <Characters>11266</Characters>
  <Application>Microsoft Office Word</Application>
  <DocSecurity>0</DocSecurity>
  <Lines>93</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11</cp:revision>
  <dcterms:created xsi:type="dcterms:W3CDTF">2025-09-03T11:00:00Z</dcterms:created>
  <dcterms:modified xsi:type="dcterms:W3CDTF">2025-09-23T06:26:00Z</dcterms:modified>
</cp:coreProperties>
</file>